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2"/>
          <w:szCs w:val="32"/>
        </w:rPr>
      </w:pPr>
      <w:bookmarkStart w:colFirst="0" w:colLast="0" w:name="_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5200650</wp:posOffset>
            </wp:positionH>
            <wp:positionV relativeFrom="paragraph">
              <wp:posOffset>-88264</wp:posOffset>
            </wp:positionV>
            <wp:extent cx="607060" cy="537845"/>
            <wp:effectExtent b="0" l="0" r="0" t="0"/>
            <wp:wrapNone/>
            <wp:docPr descr="C:\Documents and Settings\Administrator\Desktop\aurora-logo.png" id="6"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32"/>
          <w:szCs w:val="32"/>
          <w:rtl w:val="0"/>
        </w:rPr>
        <w:t xml:space="preserve">Aurora’s Degree &amp; PG College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(Accredited by NAAC with 'B++' grade)</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Department of Microbiology </w:t>
      </w: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DETAILED REPORT</w:t>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5812"/>
        <w:tblGridChange w:id="0">
          <w:tblGrid>
            <w:gridCol w:w="3402"/>
            <w:gridCol w:w="5812"/>
          </w:tblGrid>
        </w:tblGridChange>
      </w:tblGrid>
      <w:tr>
        <w:trPr>
          <w:cantSplit w:val="0"/>
          <w:trHeight w:val="64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World Osteoporosis Day</w:t>
            </w:r>
          </w:p>
        </w:tc>
      </w:tr>
      <w:tr>
        <w:trPr>
          <w:cantSplit w:val="0"/>
          <w:trHeight w:val="590"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Departmental Event </w:t>
            </w:r>
          </w:p>
        </w:tc>
      </w:tr>
      <w:tr>
        <w:trPr>
          <w:cantSplit w:val="0"/>
          <w:trHeight w:val="612"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Padma M (HOD)</w:t>
            </w:r>
          </w:p>
        </w:tc>
      </w:tr>
      <w:tr>
        <w:trPr>
          <w:cantSplit w:val="0"/>
          <w:trHeight w:val="612"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COORDINATOR</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G.Hiranmayee</w:t>
            </w:r>
          </w:p>
        </w:tc>
      </w:tr>
      <w:tr>
        <w:trPr>
          <w:cantSplit w:val="0"/>
          <w:trHeight w:val="590"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 </w:t>
            </w:r>
          </w:p>
        </w:tc>
      </w:tr>
      <w:tr>
        <w:trPr>
          <w:cantSplit w:val="0"/>
          <w:trHeight w:val="590"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October 2021</w:t>
            </w:r>
          </w:p>
        </w:tc>
      </w:tr>
      <w:tr>
        <w:trPr>
          <w:cantSplit w:val="0"/>
          <w:trHeight w:val="590" w:hRule="atLeast"/>
          <w:tblHeader w:val="0"/>
        </w:trPr>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Microsoft teams  </w:t>
            </w:r>
          </w:p>
        </w:tc>
      </w:tr>
      <w:tr>
        <w:trPr>
          <w:cantSplit w:val="0"/>
          <w:trHeight w:val="612" w:hRule="atLeast"/>
          <w:tblHeader w:val="0"/>
        </w:trPr>
        <w:tc>
          <w:tcPr>
            <w:vAlign w:val="center"/>
          </w:tcPr>
          <w:p w:rsidR="00000000" w:rsidDel="00000000" w:rsidP="00000000" w:rsidRDefault="00000000" w:rsidRPr="00000000" w14:paraId="0000001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Intermediate and PG Students </w:t>
            </w:r>
          </w:p>
        </w:tc>
      </w:tr>
    </w:tbl>
    <w:p w:rsidR="00000000" w:rsidDel="00000000" w:rsidP="00000000" w:rsidRDefault="00000000" w:rsidRPr="00000000" w14:paraId="00000019">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PROGRAM SCHEDULE</w:t>
      </w:r>
    </w:p>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of the event: </w:t>
      </w:r>
      <w:r w:rsidDel="00000000" w:rsidR="00000000" w:rsidRPr="00000000">
        <w:rPr>
          <w:rFonts w:ascii="Times New Roman" w:cs="Times New Roman" w:eastAsia="Times New Roman" w:hAnsi="Times New Roman"/>
          <w:sz w:val="24"/>
          <w:szCs w:val="24"/>
          <w:rtl w:val="0"/>
        </w:rPr>
        <w:t xml:space="preserve">20-10-2020</w:t>
      </w:r>
    </w:p>
    <w:p w:rsidR="00000000" w:rsidDel="00000000" w:rsidP="00000000" w:rsidRDefault="00000000" w:rsidRPr="00000000" w14:paraId="0000001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of the event: </w:t>
      </w:r>
      <w:r w:rsidDel="00000000" w:rsidR="00000000" w:rsidRPr="00000000">
        <w:rPr>
          <w:rFonts w:ascii="Times New Roman" w:cs="Times New Roman" w:eastAsia="Times New Roman" w:hAnsi="Times New Roman"/>
          <w:sz w:val="24"/>
          <w:szCs w:val="24"/>
          <w:rtl w:val="0"/>
        </w:rPr>
        <w:t xml:space="preserve">10:00 am to 01:00 pm</w:t>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Platform: </w:t>
      </w:r>
      <w:r w:rsidDel="00000000" w:rsidR="00000000" w:rsidRPr="00000000">
        <w:rPr>
          <w:rFonts w:ascii="Times New Roman" w:cs="Times New Roman" w:eastAsia="Times New Roman" w:hAnsi="Times New Roman"/>
          <w:sz w:val="24"/>
          <w:szCs w:val="24"/>
          <w:rtl w:val="0"/>
        </w:rPr>
        <w:t xml:space="preserve">Microsoft Teams</w:t>
      </w:r>
    </w:p>
    <w:p w:rsidR="00000000" w:rsidDel="00000000" w:rsidP="00000000" w:rsidRDefault="00000000" w:rsidRPr="00000000" w14:paraId="0000001E">
      <w:pPr>
        <w:ind w:right="-89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Link provided to join the event: </w:t>
      </w:r>
      <w:r w:rsidDel="00000000" w:rsidR="00000000" w:rsidRPr="00000000">
        <w:rPr>
          <w:rFonts w:ascii="Times New Roman" w:cs="Times New Roman" w:eastAsia="Times New Roman" w:hAnsi="Times New Roman"/>
          <w:sz w:val="24"/>
          <w:szCs w:val="24"/>
          <w:rtl w:val="0"/>
        </w:rPr>
        <w:t xml:space="preserve">https://drive.google.com/file/d/1ES5RmfEWgHalLz19Pp-0ucn4OYSfWEbX/view?usp=sharing</w:t>
      </w:r>
    </w:p>
    <w:p w:rsidR="00000000" w:rsidDel="00000000" w:rsidP="00000000" w:rsidRDefault="00000000" w:rsidRPr="00000000" w14:paraId="0000001F">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FACULTY COORDINATORS</w:t>
      </w:r>
    </w:p>
    <w:tbl>
      <w:tblPr>
        <w:tblStyle w:val="Table2"/>
        <w:tblW w:w="478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8"/>
        <w:gridCol w:w="2425"/>
        <w:gridCol w:w="1620"/>
        <w:tblGridChange w:id="0">
          <w:tblGrid>
            <w:gridCol w:w="738"/>
            <w:gridCol w:w="2425"/>
            <w:gridCol w:w="1620"/>
          </w:tblGrid>
        </w:tblGridChange>
      </w:tblGrid>
      <w:tr>
        <w:trPr>
          <w:cantSplit w:val="0"/>
          <w:tblHeader w:val="0"/>
        </w:trPr>
        <w:tc>
          <w:tcPr/>
          <w:p w:rsidR="00000000" w:rsidDel="00000000" w:rsidP="00000000" w:rsidRDefault="00000000" w:rsidRPr="00000000" w14:paraId="0000002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2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faculty</w:t>
            </w:r>
          </w:p>
        </w:tc>
        <w:tc>
          <w:tcPr/>
          <w:p w:rsidR="00000000" w:rsidDel="00000000" w:rsidP="00000000" w:rsidRDefault="00000000" w:rsidRPr="00000000" w14:paraId="0000002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 </w:t>
            </w:r>
          </w:p>
        </w:tc>
      </w:tr>
      <w:tr>
        <w:trPr>
          <w:cantSplit w:val="0"/>
          <w:tblHeader w:val="0"/>
        </w:trPr>
        <w:tc>
          <w:tcPr/>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M. Padma (HOD) </w:t>
            </w:r>
          </w:p>
        </w:tc>
        <w:tc>
          <w:tcPr/>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 </w:t>
            </w:r>
          </w:p>
        </w:tc>
      </w:tr>
      <w:tr>
        <w:trPr>
          <w:cantSplit w:val="0"/>
          <w:tblHeader w:val="0"/>
        </w:trPr>
        <w:tc>
          <w:tcPr/>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G. Hiranmayee</w:t>
            </w:r>
          </w:p>
        </w:tc>
        <w:tc>
          <w:tcPr/>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w:t>
            </w:r>
          </w:p>
        </w:tc>
      </w:tr>
    </w:tbl>
    <w:p w:rsidR="00000000" w:rsidDel="00000000" w:rsidP="00000000" w:rsidRDefault="00000000" w:rsidRPr="00000000" w14:paraId="00000029">
      <w:pPr>
        <w:tabs>
          <w:tab w:val="left" w:leader="none" w:pos="5145"/>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2A">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FACULTY ATTENDED</w:t>
      </w:r>
    </w:p>
    <w:tbl>
      <w:tblPr>
        <w:tblStyle w:val="Table3"/>
        <w:tblW w:w="47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
        <w:gridCol w:w="2340"/>
        <w:gridCol w:w="1618"/>
        <w:tblGridChange w:id="0">
          <w:tblGrid>
            <w:gridCol w:w="828"/>
            <w:gridCol w:w="2340"/>
            <w:gridCol w:w="1618"/>
          </w:tblGrid>
        </w:tblGridChange>
      </w:tblGrid>
      <w:tr>
        <w:trPr>
          <w:cantSplit w:val="0"/>
          <w:tblHeader w:val="0"/>
        </w:trPr>
        <w:tc>
          <w:tcPr/>
          <w:p w:rsidR="00000000" w:rsidDel="00000000" w:rsidP="00000000" w:rsidRDefault="00000000" w:rsidRPr="00000000" w14:paraId="0000002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2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faculty</w:t>
            </w:r>
          </w:p>
        </w:tc>
        <w:tc>
          <w:tcPr/>
          <w:p w:rsidR="00000000" w:rsidDel="00000000" w:rsidP="00000000" w:rsidRDefault="00000000" w:rsidRPr="00000000" w14:paraId="0000002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 </w:t>
            </w:r>
          </w:p>
        </w:tc>
      </w:tr>
      <w:tr>
        <w:trPr>
          <w:cantSplit w:val="0"/>
          <w:tblHeader w:val="0"/>
        </w:trPr>
        <w:tc>
          <w:tcPr/>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Hari Prasad Rao</w:t>
            </w:r>
          </w:p>
        </w:tc>
        <w:tc>
          <w:tcPr/>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 principal</w:t>
            </w:r>
          </w:p>
        </w:tc>
      </w:tr>
      <w:tr>
        <w:trPr>
          <w:cantSplit w:val="0"/>
          <w:tblHeader w:val="0"/>
        </w:trPr>
        <w:tc>
          <w:tcPr/>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Mary Manjusha</w:t>
            </w:r>
          </w:p>
        </w:tc>
        <w:tc>
          <w:tcPr/>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w:t>
            </w:r>
          </w:p>
        </w:tc>
      </w:tr>
    </w:tbl>
    <w:p w:rsidR="00000000" w:rsidDel="00000000" w:rsidP="00000000" w:rsidRDefault="00000000" w:rsidRPr="00000000" w14:paraId="00000034">
      <w:pPr>
        <w:tabs>
          <w:tab w:val="left" w:leader="none" w:pos="5145"/>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STUDENT COORDINATORS</w:t>
      </w:r>
    </w:p>
    <w:tbl>
      <w:tblPr>
        <w:tblStyle w:val="Table4"/>
        <w:tblpPr w:leftFromText="180" w:rightFromText="180" w:topFromText="0" w:bottomFromText="0" w:vertAnchor="text" w:horzAnchor="text" w:tblpX="0" w:tblpY="1"/>
        <w:tblW w:w="68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
        <w:gridCol w:w="2340"/>
        <w:gridCol w:w="1980"/>
        <w:gridCol w:w="1710"/>
        <w:tblGridChange w:id="0">
          <w:tblGrid>
            <w:gridCol w:w="828"/>
            <w:gridCol w:w="2340"/>
            <w:gridCol w:w="1980"/>
            <w:gridCol w:w="1710"/>
          </w:tblGrid>
        </w:tblGridChange>
      </w:tblGrid>
      <w:tr>
        <w:trPr>
          <w:cantSplit w:val="0"/>
          <w:tblHeader w:val="0"/>
        </w:trPr>
        <w:tc>
          <w:tcPr>
            <w:vAlign w:val="center"/>
          </w:tcPr>
          <w:p w:rsidR="00000000" w:rsidDel="00000000" w:rsidP="00000000" w:rsidRDefault="00000000" w:rsidRPr="00000000" w14:paraId="0000003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vAlign w:val="center"/>
          </w:tcPr>
          <w:p w:rsidR="00000000" w:rsidDel="00000000" w:rsidP="00000000" w:rsidRDefault="00000000" w:rsidRPr="00000000" w14:paraId="0000003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vAlign w:val="center"/>
          </w:tcPr>
          <w:p w:rsidR="00000000" w:rsidDel="00000000" w:rsidP="00000000" w:rsidRDefault="00000000" w:rsidRPr="00000000" w14:paraId="0000003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vAlign w:val="center"/>
          </w:tcPr>
          <w:p w:rsidR="00000000" w:rsidDel="00000000" w:rsidP="00000000" w:rsidRDefault="00000000" w:rsidRPr="00000000" w14:paraId="0000003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r>
      <w:tr>
        <w:trPr>
          <w:cantSplit w:val="0"/>
          <w:tblHeader w:val="0"/>
        </w:trPr>
        <w:tc>
          <w:tcPr>
            <w:vAlign w:val="center"/>
          </w:tcPr>
          <w:p w:rsidR="00000000" w:rsidDel="00000000" w:rsidP="00000000" w:rsidRDefault="00000000" w:rsidRPr="00000000" w14:paraId="000000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Krupa Rani</w:t>
            </w:r>
          </w:p>
        </w:tc>
        <w:tc>
          <w:tcPr>
            <w:vAlign w:val="center"/>
          </w:tcPr>
          <w:p w:rsidR="00000000" w:rsidDel="00000000" w:rsidP="00000000" w:rsidRDefault="00000000" w:rsidRPr="00000000" w14:paraId="000000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1051-20-518-031</w:t>
            </w:r>
          </w:p>
        </w:tc>
        <w:tc>
          <w:tcPr/>
          <w:p w:rsidR="00000000" w:rsidDel="00000000" w:rsidP="00000000" w:rsidRDefault="00000000" w:rsidRPr="00000000" w14:paraId="0000003D">
            <w:pPr>
              <w:jc w:val="center"/>
              <w:rPr/>
            </w:pPr>
            <w:r w:rsidDel="00000000" w:rsidR="00000000" w:rsidRPr="00000000">
              <w:rPr>
                <w:rFonts w:ascii="Times New Roman" w:cs="Times New Roman" w:eastAsia="Times New Roman" w:hAnsi="Times New Roman"/>
                <w:sz w:val="24"/>
                <w:szCs w:val="24"/>
                <w:rtl w:val="0"/>
              </w:rPr>
              <w:t xml:space="preserve">MSc-Micro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Shazia Hasmi</w:t>
            </w:r>
          </w:p>
        </w:tc>
        <w:tc>
          <w:tcPr/>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1051-20-518-003</w:t>
            </w:r>
          </w:p>
        </w:tc>
        <w:tc>
          <w:tcPr>
            <w:vAlign w:val="center"/>
          </w:tcPr>
          <w:p w:rsidR="00000000" w:rsidDel="00000000" w:rsidP="00000000" w:rsidRDefault="00000000" w:rsidRPr="00000000" w14:paraId="000000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r>
      <w:tr>
        <w:trPr>
          <w:cantSplit w:val="0"/>
          <w:tblHeader w:val="0"/>
        </w:trPr>
        <w:tc>
          <w:tcPr>
            <w:vAlign w:val="center"/>
          </w:tcPr>
          <w:p w:rsidR="00000000" w:rsidDel="00000000" w:rsidP="00000000" w:rsidRDefault="00000000" w:rsidRPr="00000000" w14:paraId="000000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Prerana Sanjay</w:t>
            </w:r>
          </w:p>
        </w:tc>
        <w:tc>
          <w:tcPr>
            <w:vAlign w:val="center"/>
          </w:tcPr>
          <w:p w:rsidR="00000000" w:rsidDel="00000000" w:rsidP="00000000" w:rsidRDefault="00000000" w:rsidRPr="00000000" w14:paraId="000000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1051-20-459-038</w:t>
            </w:r>
          </w:p>
        </w:tc>
        <w:tc>
          <w:tcPr>
            <w:vAlign w:val="center"/>
          </w:tcPr>
          <w:p w:rsidR="00000000" w:rsidDel="00000000" w:rsidP="00000000" w:rsidRDefault="00000000" w:rsidRPr="00000000" w14:paraId="000000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MiGC-2</w:t>
            </w:r>
          </w:p>
        </w:tc>
      </w:tr>
    </w:tbl>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STUDENTS (PRESENTERS)  </w:t>
      </w:r>
    </w:p>
    <w:tbl>
      <w:tblPr>
        <w:tblStyle w:val="Table5"/>
        <w:tblpPr w:leftFromText="180" w:rightFromText="180" w:topFromText="0" w:bottomFromText="0" w:vertAnchor="text" w:horzAnchor="text" w:tblpX="0" w:tblpY="1"/>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4"/>
        <w:gridCol w:w="2250"/>
        <w:gridCol w:w="2016"/>
        <w:gridCol w:w="1559"/>
        <w:gridCol w:w="1182"/>
        <w:gridCol w:w="1432"/>
        <w:tblGridChange w:id="0">
          <w:tblGrid>
            <w:gridCol w:w="804"/>
            <w:gridCol w:w="2250"/>
            <w:gridCol w:w="2016"/>
            <w:gridCol w:w="1559"/>
            <w:gridCol w:w="1182"/>
            <w:gridCol w:w="1432"/>
          </w:tblGrid>
        </w:tblGridChange>
      </w:tblGrid>
      <w:tr>
        <w:trPr>
          <w:cantSplit w:val="0"/>
          <w:tblHeader w:val="0"/>
        </w:trPr>
        <w:tc>
          <w:tcPr>
            <w:vAlign w:val="center"/>
          </w:tcPr>
          <w:p w:rsidR="00000000" w:rsidDel="00000000" w:rsidP="00000000" w:rsidRDefault="00000000" w:rsidRPr="00000000" w14:paraId="0000004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vAlign w:val="center"/>
          </w:tcPr>
          <w:p w:rsidR="00000000" w:rsidDel="00000000" w:rsidP="00000000" w:rsidRDefault="00000000" w:rsidRPr="00000000" w14:paraId="0000004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vAlign w:val="center"/>
          </w:tcPr>
          <w:p w:rsidR="00000000" w:rsidDel="00000000" w:rsidP="00000000" w:rsidRDefault="00000000" w:rsidRPr="00000000" w14:paraId="0000004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vAlign w:val="center"/>
          </w:tcPr>
          <w:p w:rsidR="00000000" w:rsidDel="00000000" w:rsidP="00000000" w:rsidRDefault="00000000" w:rsidRPr="00000000" w14:paraId="0000004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c>
          <w:tcPr>
            <w:vMerge w:val="restart"/>
          </w:tcPr>
          <w:p w:rsidR="00000000" w:rsidDel="00000000" w:rsidP="00000000" w:rsidRDefault="00000000" w:rsidRPr="00000000" w14:paraId="0000005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of Girls</w:t>
            </w:r>
          </w:p>
        </w:tc>
        <w:tc>
          <w:tcPr>
            <w:vMerge w:val="restart"/>
          </w:tcPr>
          <w:p w:rsidR="00000000" w:rsidDel="00000000" w:rsidP="00000000" w:rsidRDefault="00000000" w:rsidRPr="00000000" w14:paraId="0000005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blHeader w:val="0"/>
        </w:trPr>
        <w:tc>
          <w:tcPr>
            <w:vAlign w:val="center"/>
          </w:tcPr>
          <w:p w:rsidR="00000000" w:rsidDel="00000000" w:rsidP="00000000" w:rsidRDefault="00000000" w:rsidRPr="00000000" w14:paraId="0000005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Akhilandeshwari</w:t>
            </w:r>
          </w:p>
        </w:tc>
        <w:tc>
          <w:tcPr>
            <w:vAlign w:val="center"/>
          </w:tcPr>
          <w:p w:rsidR="00000000" w:rsidDel="00000000" w:rsidP="00000000" w:rsidRDefault="00000000" w:rsidRPr="00000000" w14:paraId="000000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1051-20-518-022</w:t>
            </w:r>
          </w:p>
        </w:tc>
        <w:tc>
          <w:tcPr>
            <w:vAlign w:val="center"/>
          </w:tcPr>
          <w:p w:rsidR="00000000" w:rsidDel="00000000" w:rsidP="00000000" w:rsidRDefault="00000000" w:rsidRPr="00000000" w14:paraId="000000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Krupa Rani</w:t>
            </w:r>
          </w:p>
        </w:tc>
        <w:tc>
          <w:tcPr>
            <w:vAlign w:val="center"/>
          </w:tcPr>
          <w:p w:rsidR="00000000" w:rsidDel="00000000" w:rsidP="00000000" w:rsidRDefault="00000000" w:rsidRPr="00000000" w14:paraId="000000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1051-20-518-031</w:t>
            </w:r>
          </w:p>
        </w:tc>
        <w:tc>
          <w:tcPr/>
          <w:p w:rsidR="00000000" w:rsidDel="00000000" w:rsidP="00000000" w:rsidRDefault="00000000" w:rsidRPr="00000000" w14:paraId="00000065">
            <w:pPr>
              <w:jc w:val="center"/>
              <w:rPr/>
            </w:pPr>
            <w:r w:rsidDel="00000000" w:rsidR="00000000" w:rsidRPr="00000000">
              <w:rPr>
                <w:rFonts w:ascii="Times New Roman" w:cs="Times New Roman" w:eastAsia="Times New Roman" w:hAnsi="Times New Roman"/>
                <w:sz w:val="24"/>
                <w:szCs w:val="24"/>
                <w:rtl w:val="0"/>
              </w:rPr>
              <w:t xml:space="preserve">MSc-Micro</w:t>
            </w:r>
            <w:r w:rsidDel="00000000" w:rsidR="00000000" w:rsidRPr="00000000">
              <w:rPr>
                <w:rtl w:val="0"/>
              </w:rPr>
            </w:r>
          </w:p>
        </w:tc>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Bandari Suniyam</w:t>
            </w:r>
          </w:p>
        </w:tc>
        <w:tc>
          <w:tcPr>
            <w:vAlign w:val="center"/>
          </w:tcPr>
          <w:p w:rsidR="00000000" w:rsidDel="00000000" w:rsidP="00000000" w:rsidRDefault="00000000" w:rsidRPr="00000000" w14:paraId="000000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1051-20-518-015</w:t>
            </w:r>
          </w:p>
        </w:tc>
        <w:tc>
          <w:tcPr/>
          <w:p w:rsidR="00000000" w:rsidDel="00000000" w:rsidP="00000000" w:rsidRDefault="00000000" w:rsidRPr="00000000" w14:paraId="0000006B">
            <w:pPr>
              <w:jc w:val="center"/>
              <w:rPr/>
            </w:pPr>
            <w:r w:rsidDel="00000000" w:rsidR="00000000" w:rsidRPr="00000000">
              <w:rPr>
                <w:rFonts w:ascii="Times New Roman" w:cs="Times New Roman" w:eastAsia="Times New Roman" w:hAnsi="Times New Roman"/>
                <w:sz w:val="24"/>
                <w:szCs w:val="24"/>
                <w:rtl w:val="0"/>
              </w:rPr>
              <w:t xml:space="preserve">MSc-Micro</w:t>
            </w:r>
            <w:r w:rsidDel="00000000" w:rsidR="00000000" w:rsidRPr="00000000">
              <w:rPr>
                <w:rtl w:val="0"/>
              </w:rPr>
            </w:r>
          </w:p>
        </w:tc>
        <w:tc>
          <w:tcPr>
            <w:vMerge w:val="continue"/>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vAlign w:val="center"/>
          </w:tcPr>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Sai Tejaswini</w:t>
            </w:r>
          </w:p>
        </w:tc>
        <w:tc>
          <w:tcPr/>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1051-20-518-029</w:t>
            </w:r>
          </w:p>
        </w:tc>
        <w:tc>
          <w:tcPr>
            <w:vAlign w:val="center"/>
          </w:tcPr>
          <w:p w:rsidR="00000000" w:rsidDel="00000000" w:rsidP="00000000" w:rsidRDefault="00000000" w:rsidRPr="00000000" w14:paraId="000000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Shazia Hasmi</w:t>
            </w:r>
          </w:p>
        </w:tc>
        <w:tc>
          <w:tcPr/>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1051-20-518-003</w:t>
            </w:r>
          </w:p>
        </w:tc>
        <w:tc>
          <w:tcPr>
            <w:vAlign w:val="center"/>
          </w:tcPr>
          <w:p w:rsidR="00000000" w:rsidDel="00000000" w:rsidP="00000000" w:rsidRDefault="00000000" w:rsidRPr="00000000" w14:paraId="000000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Align w:val="center"/>
          </w:tcPr>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Pailla Prathyusha</w:t>
            </w:r>
          </w:p>
        </w:tc>
        <w:tc>
          <w:tcPr/>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1051-20-518-026</w:t>
            </w:r>
          </w:p>
        </w:tc>
        <w:tc>
          <w:tcPr>
            <w:vAlign w:val="center"/>
          </w:tcPr>
          <w:p w:rsidR="00000000" w:rsidDel="00000000" w:rsidP="00000000" w:rsidRDefault="00000000" w:rsidRPr="00000000" w14:paraId="000000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Align w:val="center"/>
          </w:tcPr>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 Krithika</w:t>
            </w:r>
          </w:p>
        </w:tc>
        <w:tc>
          <w:tcPr/>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1051-20-518-025</w:t>
            </w:r>
          </w:p>
        </w:tc>
        <w:tc>
          <w:tcPr>
            <w:vAlign w:val="center"/>
          </w:tcPr>
          <w:p w:rsidR="00000000" w:rsidDel="00000000" w:rsidP="00000000" w:rsidRDefault="00000000" w:rsidRPr="00000000" w14:paraId="000000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Prerana Sanjay</w:t>
            </w:r>
          </w:p>
        </w:tc>
        <w:tc>
          <w:tcPr>
            <w:vAlign w:val="center"/>
          </w:tcPr>
          <w:p w:rsidR="00000000" w:rsidDel="00000000" w:rsidP="00000000" w:rsidRDefault="00000000" w:rsidRPr="00000000" w14:paraId="000000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1051-20-459-038</w:t>
            </w:r>
          </w:p>
        </w:tc>
        <w:tc>
          <w:tcPr>
            <w:vAlign w:val="center"/>
          </w:tcPr>
          <w:p w:rsidR="00000000" w:rsidDel="00000000" w:rsidP="00000000" w:rsidRDefault="00000000" w:rsidRPr="00000000" w14:paraId="000000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MiGC-2</w:t>
            </w:r>
          </w:p>
        </w:tc>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Align w:val="center"/>
          </w:tcPr>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Vijay Kumar</w:t>
            </w:r>
          </w:p>
        </w:tc>
        <w:tc>
          <w:tcPr>
            <w:vAlign w:val="center"/>
          </w:tcPr>
          <w:p w:rsidR="00000000" w:rsidDel="00000000" w:rsidP="00000000" w:rsidRDefault="00000000" w:rsidRPr="00000000" w14:paraId="000000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1051-20-518-014</w:t>
            </w:r>
          </w:p>
        </w:tc>
        <w:tc>
          <w:tcPr/>
          <w:p w:rsidR="00000000" w:rsidDel="00000000" w:rsidP="00000000" w:rsidRDefault="00000000" w:rsidRPr="00000000" w14:paraId="0000008F">
            <w:pPr>
              <w:jc w:val="center"/>
              <w:rPr/>
            </w:pPr>
            <w:r w:rsidDel="00000000" w:rsidR="00000000" w:rsidRPr="00000000">
              <w:rPr>
                <w:rFonts w:ascii="Times New Roman" w:cs="Times New Roman" w:eastAsia="Times New Roman" w:hAnsi="Times New Roman"/>
                <w:sz w:val="24"/>
                <w:szCs w:val="24"/>
                <w:rtl w:val="0"/>
              </w:rPr>
              <w:t xml:space="preserve">MSc-Micro</w:t>
            </w:r>
            <w:r w:rsidDel="00000000" w:rsidR="00000000" w:rsidRPr="00000000">
              <w:rPr>
                <w:rtl w:val="0"/>
              </w:rPr>
            </w:r>
          </w:p>
        </w:tc>
        <w:tc>
          <w:tcPr/>
          <w:p w:rsidR="00000000" w:rsidDel="00000000" w:rsidP="00000000" w:rsidRDefault="00000000" w:rsidRPr="00000000" w14:paraId="000000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of Boys</w:t>
            </w:r>
          </w:p>
        </w:tc>
        <w:tc>
          <w:tcPr/>
          <w:p w:rsidR="00000000" w:rsidDel="00000000" w:rsidP="00000000" w:rsidRDefault="00000000" w:rsidRPr="00000000" w14:paraId="000000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bl>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THE PARTICIPANTS</w:t>
      </w:r>
    </w:p>
    <w:tbl>
      <w:tblPr>
        <w:tblStyle w:val="Table6"/>
        <w:tblW w:w="9243.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3"/>
        <w:gridCol w:w="2505"/>
        <w:gridCol w:w="1973"/>
        <w:gridCol w:w="1418"/>
        <w:gridCol w:w="1261"/>
        <w:gridCol w:w="1353"/>
        <w:tblGridChange w:id="0">
          <w:tblGrid>
            <w:gridCol w:w="733"/>
            <w:gridCol w:w="2505"/>
            <w:gridCol w:w="1973"/>
            <w:gridCol w:w="1418"/>
            <w:gridCol w:w="1261"/>
            <w:gridCol w:w="1353"/>
          </w:tblGrid>
        </w:tblGridChange>
      </w:tblGrid>
      <w:tr>
        <w:trPr>
          <w:cantSplit w:val="0"/>
          <w:tblHeader w:val="0"/>
        </w:trPr>
        <w:tc>
          <w:tcPr/>
          <w:p w:rsidR="00000000" w:rsidDel="00000000" w:rsidP="00000000" w:rsidRDefault="00000000" w:rsidRPr="00000000" w14:paraId="0000009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9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09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number</w:t>
            </w:r>
          </w:p>
        </w:tc>
        <w:tc>
          <w:tcPr/>
          <w:p w:rsidR="00000000" w:rsidDel="00000000" w:rsidP="00000000" w:rsidRDefault="00000000" w:rsidRPr="00000000" w14:paraId="0000009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c>
          <w:tcPr>
            <w:vMerge w:val="restart"/>
          </w:tcPr>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of girls</w:t>
            </w:r>
          </w:p>
        </w:tc>
        <w:tc>
          <w:tcPr>
            <w:vMerge w:val="restart"/>
          </w:tcPr>
          <w:p w:rsidR="00000000" w:rsidDel="00000000" w:rsidP="00000000" w:rsidRDefault="00000000" w:rsidRPr="00000000" w14:paraId="000000A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vAlign w:val="center"/>
          </w:tcPr>
          <w:p w:rsidR="00000000" w:rsidDel="00000000" w:rsidP="00000000" w:rsidRDefault="00000000" w:rsidRPr="00000000" w14:paraId="000000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Prerana Sanjay</w:t>
            </w:r>
          </w:p>
        </w:tc>
        <w:tc>
          <w:tcPr>
            <w:vAlign w:val="center"/>
          </w:tcPr>
          <w:p w:rsidR="00000000" w:rsidDel="00000000" w:rsidP="00000000" w:rsidRDefault="00000000" w:rsidRPr="00000000" w14:paraId="000000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1051-20-459-038</w:t>
            </w:r>
          </w:p>
        </w:tc>
        <w:tc>
          <w:tcPr>
            <w:vAlign w:val="center"/>
          </w:tcPr>
          <w:p w:rsidR="00000000" w:rsidDel="00000000" w:rsidP="00000000" w:rsidRDefault="00000000" w:rsidRPr="00000000" w14:paraId="000000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MiGC-2</w:t>
            </w:r>
          </w:p>
        </w:tc>
        <w:tc>
          <w:tcPr>
            <w:vMerge w:val="continue"/>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Akhilandeshwari</w:t>
            </w:r>
          </w:p>
        </w:tc>
        <w:tc>
          <w:tcPr>
            <w:vAlign w:val="center"/>
          </w:tcPr>
          <w:p w:rsidR="00000000" w:rsidDel="00000000" w:rsidP="00000000" w:rsidRDefault="00000000" w:rsidRPr="00000000" w14:paraId="000000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1051-20-518-022</w:t>
            </w:r>
          </w:p>
        </w:tc>
        <w:tc>
          <w:tcPr>
            <w:vAlign w:val="center"/>
          </w:tcPr>
          <w:p w:rsidR="00000000" w:rsidDel="00000000" w:rsidP="00000000" w:rsidRDefault="00000000" w:rsidRPr="00000000" w14:paraId="000000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Krupa Rani</w:t>
            </w:r>
          </w:p>
        </w:tc>
        <w:tc>
          <w:tcPr>
            <w:vAlign w:val="center"/>
          </w:tcPr>
          <w:p w:rsidR="00000000" w:rsidDel="00000000" w:rsidP="00000000" w:rsidRDefault="00000000" w:rsidRPr="00000000" w14:paraId="000000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1051-20-518-031</w:t>
            </w:r>
          </w:p>
        </w:tc>
        <w:tc>
          <w:tcPr/>
          <w:p w:rsidR="00000000" w:rsidDel="00000000" w:rsidP="00000000" w:rsidRDefault="00000000" w:rsidRPr="00000000" w14:paraId="000000C1">
            <w:pPr>
              <w:jc w:val="center"/>
              <w:rPr/>
            </w:pPr>
            <w:r w:rsidDel="00000000" w:rsidR="00000000" w:rsidRPr="00000000">
              <w:rPr>
                <w:rFonts w:ascii="Times New Roman" w:cs="Times New Roman" w:eastAsia="Times New Roman" w:hAnsi="Times New Roman"/>
                <w:sz w:val="24"/>
                <w:szCs w:val="24"/>
                <w:rtl w:val="0"/>
              </w:rPr>
              <w:t xml:space="preserve">MSc-Micro</w:t>
            </w:r>
            <w:r w:rsidDel="00000000" w:rsidR="00000000" w:rsidRPr="00000000">
              <w:rPr>
                <w:rtl w:val="0"/>
              </w:rPr>
            </w:r>
          </w:p>
        </w:tc>
        <w:tc>
          <w:tcPr>
            <w:vMerge w:val="continue"/>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Bandari Suniyam</w:t>
            </w:r>
          </w:p>
        </w:tc>
        <w:tc>
          <w:tcPr>
            <w:vAlign w:val="center"/>
          </w:tcPr>
          <w:p w:rsidR="00000000" w:rsidDel="00000000" w:rsidP="00000000" w:rsidRDefault="00000000" w:rsidRPr="00000000" w14:paraId="000000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1051-20-518-015</w:t>
            </w:r>
          </w:p>
        </w:tc>
        <w:tc>
          <w:tcPr/>
          <w:p w:rsidR="00000000" w:rsidDel="00000000" w:rsidP="00000000" w:rsidRDefault="00000000" w:rsidRPr="00000000" w14:paraId="000000C7">
            <w:pPr>
              <w:jc w:val="center"/>
              <w:rPr/>
            </w:pPr>
            <w:r w:rsidDel="00000000" w:rsidR="00000000" w:rsidRPr="00000000">
              <w:rPr>
                <w:rFonts w:ascii="Times New Roman" w:cs="Times New Roman" w:eastAsia="Times New Roman" w:hAnsi="Times New Roman"/>
                <w:sz w:val="24"/>
                <w:szCs w:val="24"/>
                <w:rtl w:val="0"/>
              </w:rPr>
              <w:t xml:space="preserve">MSc-Micro</w:t>
            </w:r>
            <w:r w:rsidDel="00000000" w:rsidR="00000000" w:rsidRPr="00000000">
              <w:rPr>
                <w:rtl w:val="0"/>
              </w:rPr>
            </w:r>
          </w:p>
        </w:tc>
        <w:tc>
          <w:tcPr>
            <w:vMerge w:val="continue"/>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Sai Tejaswini</w:t>
            </w:r>
          </w:p>
        </w:tc>
        <w:tc>
          <w:tcPr/>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1051-20-518-029</w:t>
            </w:r>
          </w:p>
        </w:tc>
        <w:tc>
          <w:tcPr>
            <w:vAlign w:val="center"/>
          </w:tcPr>
          <w:p w:rsidR="00000000" w:rsidDel="00000000" w:rsidP="00000000" w:rsidRDefault="00000000" w:rsidRPr="00000000" w14:paraId="000000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Align w:val="center"/>
          </w:tcPr>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Shazia Hasmi</w:t>
            </w:r>
          </w:p>
        </w:tc>
        <w:tc>
          <w:tcPr/>
          <w:p w:rsidR="00000000" w:rsidDel="00000000" w:rsidP="00000000" w:rsidRDefault="00000000" w:rsidRPr="00000000" w14:paraId="000000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1051-20-518-003</w:t>
            </w:r>
          </w:p>
        </w:tc>
        <w:tc>
          <w:tcPr>
            <w:vAlign w:val="center"/>
          </w:tcPr>
          <w:p w:rsidR="00000000" w:rsidDel="00000000" w:rsidP="00000000" w:rsidRDefault="00000000" w:rsidRPr="00000000" w14:paraId="000000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Align w:val="center"/>
          </w:tcPr>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Pailla Prathyusha</w:t>
            </w:r>
          </w:p>
        </w:tc>
        <w:tc>
          <w:tcPr/>
          <w:p w:rsidR="00000000" w:rsidDel="00000000" w:rsidP="00000000" w:rsidRDefault="00000000" w:rsidRPr="00000000" w14:paraId="000000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1051-20-518-026</w:t>
            </w:r>
          </w:p>
        </w:tc>
        <w:tc>
          <w:tcPr>
            <w:vAlign w:val="center"/>
          </w:tcPr>
          <w:p w:rsidR="00000000" w:rsidDel="00000000" w:rsidP="00000000" w:rsidRDefault="00000000" w:rsidRPr="00000000" w14:paraId="000000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 Krithika</w:t>
            </w:r>
          </w:p>
        </w:tc>
        <w:tc>
          <w:tcPr/>
          <w:p w:rsidR="00000000" w:rsidDel="00000000" w:rsidP="00000000" w:rsidRDefault="00000000" w:rsidRPr="00000000" w14:paraId="000000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1051-20-518-025</w:t>
            </w:r>
          </w:p>
        </w:tc>
        <w:tc>
          <w:tcPr>
            <w:vAlign w:val="center"/>
          </w:tcPr>
          <w:p w:rsidR="00000000" w:rsidDel="00000000" w:rsidP="00000000" w:rsidRDefault="00000000" w:rsidRPr="00000000" w14:paraId="000000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0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Sai Bhuvana</w:t>
            </w:r>
          </w:p>
        </w:tc>
        <w:tc>
          <w:tcPr/>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1051-20-518-035</w:t>
            </w:r>
          </w:p>
        </w:tc>
        <w:tc>
          <w:tcPr/>
          <w:p w:rsidR="00000000" w:rsidDel="00000000" w:rsidP="00000000" w:rsidRDefault="00000000" w:rsidRPr="00000000" w14:paraId="000000E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0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Vairagare Spoorthi</w:t>
            </w:r>
          </w:p>
        </w:tc>
        <w:tc>
          <w:tcPr/>
          <w:p w:rsidR="00000000" w:rsidDel="00000000" w:rsidP="00000000" w:rsidRDefault="00000000" w:rsidRPr="00000000" w14:paraId="000000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1051-20-518-001</w:t>
            </w:r>
          </w:p>
        </w:tc>
        <w:tc>
          <w:tcPr/>
          <w:p w:rsidR="00000000" w:rsidDel="00000000" w:rsidP="00000000" w:rsidRDefault="00000000" w:rsidRPr="00000000" w14:paraId="000000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0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Reona Arul</w:t>
            </w:r>
          </w:p>
        </w:tc>
        <w:tc>
          <w:tcPr/>
          <w:p w:rsidR="00000000" w:rsidDel="00000000" w:rsidP="00000000" w:rsidRDefault="00000000" w:rsidRPr="00000000" w14:paraId="000000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1051-20-518-020</w:t>
            </w:r>
          </w:p>
        </w:tc>
        <w:tc>
          <w:tcPr/>
          <w:p w:rsidR="00000000" w:rsidDel="00000000" w:rsidP="00000000" w:rsidRDefault="00000000" w:rsidRPr="00000000" w14:paraId="000000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0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Kalyani Vaishali Rani</w:t>
            </w:r>
          </w:p>
        </w:tc>
        <w:tc>
          <w:tcPr/>
          <w:p w:rsidR="00000000" w:rsidDel="00000000" w:rsidP="00000000" w:rsidRDefault="00000000" w:rsidRPr="00000000" w14:paraId="000000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1051-20-518-012</w:t>
            </w:r>
          </w:p>
        </w:tc>
        <w:tc>
          <w:tcPr/>
          <w:p w:rsidR="00000000" w:rsidDel="00000000" w:rsidP="00000000" w:rsidRDefault="00000000" w:rsidRPr="00000000" w14:paraId="000000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0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Syeda Amatul Hanna</w:t>
            </w:r>
          </w:p>
        </w:tc>
        <w:tc>
          <w:tcPr/>
          <w:p w:rsidR="00000000" w:rsidDel="00000000" w:rsidP="00000000" w:rsidRDefault="00000000" w:rsidRPr="00000000" w14:paraId="000000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1051-20-518-008</w:t>
            </w:r>
          </w:p>
        </w:tc>
        <w:tc>
          <w:tcPr/>
          <w:p w:rsidR="00000000" w:rsidDel="00000000" w:rsidP="00000000" w:rsidRDefault="00000000" w:rsidRPr="00000000" w14:paraId="000000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1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Sahithi Chukannagari</w:t>
            </w:r>
          </w:p>
        </w:tc>
        <w:tc>
          <w:tcPr/>
          <w:p w:rsidR="00000000" w:rsidDel="00000000" w:rsidP="00000000" w:rsidRDefault="00000000" w:rsidRPr="00000000" w14:paraId="000001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1051-20-518-027</w:t>
            </w:r>
          </w:p>
        </w:tc>
        <w:tc>
          <w:tcPr/>
          <w:p w:rsidR="00000000" w:rsidDel="00000000" w:rsidP="00000000" w:rsidRDefault="00000000" w:rsidRPr="00000000" w14:paraId="000001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1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Adla Swathi</w:t>
            </w:r>
          </w:p>
        </w:tc>
        <w:tc>
          <w:tcPr/>
          <w:p w:rsidR="00000000" w:rsidDel="00000000" w:rsidP="00000000" w:rsidRDefault="00000000" w:rsidRPr="00000000" w14:paraId="000001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1051-20-518-017</w:t>
            </w:r>
          </w:p>
        </w:tc>
        <w:tc>
          <w:tcPr/>
          <w:p w:rsidR="00000000" w:rsidDel="00000000" w:rsidP="00000000" w:rsidRDefault="00000000" w:rsidRPr="00000000" w14:paraId="000001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1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Nenavath Preethi</w:t>
            </w:r>
          </w:p>
        </w:tc>
        <w:tc>
          <w:tcPr/>
          <w:p w:rsidR="00000000" w:rsidDel="00000000" w:rsidP="00000000" w:rsidRDefault="00000000" w:rsidRPr="00000000" w14:paraId="000001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1051-20-518-032</w:t>
            </w:r>
          </w:p>
        </w:tc>
        <w:tc>
          <w:tcPr/>
          <w:p w:rsidR="00000000" w:rsidDel="00000000" w:rsidP="00000000" w:rsidRDefault="00000000" w:rsidRPr="00000000" w14:paraId="000001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1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Sudhiksha</w:t>
            </w:r>
          </w:p>
        </w:tc>
        <w:tc>
          <w:tcPr/>
          <w:p w:rsidR="00000000" w:rsidDel="00000000" w:rsidP="00000000" w:rsidRDefault="00000000" w:rsidRPr="00000000" w14:paraId="000001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1051-20-518-030</w:t>
            </w:r>
          </w:p>
        </w:tc>
        <w:tc>
          <w:tcPr/>
          <w:p w:rsidR="00000000" w:rsidDel="00000000" w:rsidP="00000000" w:rsidRDefault="00000000" w:rsidRPr="00000000" w14:paraId="000001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1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Thokati Niharika</w:t>
            </w:r>
          </w:p>
        </w:tc>
        <w:tc>
          <w:tcPr/>
          <w:p w:rsidR="00000000" w:rsidDel="00000000" w:rsidP="00000000" w:rsidRDefault="00000000" w:rsidRPr="00000000" w14:paraId="000001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1051-20-518-011</w:t>
            </w:r>
          </w:p>
        </w:tc>
        <w:tc>
          <w:tcPr/>
          <w:p w:rsidR="00000000" w:rsidDel="00000000" w:rsidP="00000000" w:rsidRDefault="00000000" w:rsidRPr="00000000" w14:paraId="000001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1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Syeda Amatul Hanna</w:t>
            </w:r>
          </w:p>
        </w:tc>
        <w:tc>
          <w:tcPr/>
          <w:p w:rsidR="00000000" w:rsidDel="00000000" w:rsidP="00000000" w:rsidRDefault="00000000" w:rsidRPr="00000000" w14:paraId="000001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1051-20-518-008</w:t>
            </w:r>
          </w:p>
        </w:tc>
        <w:tc>
          <w:tcPr/>
          <w:p w:rsidR="00000000" w:rsidDel="00000000" w:rsidP="00000000" w:rsidRDefault="00000000" w:rsidRPr="00000000" w14:paraId="000001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1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Zara Mehdi</w:t>
            </w:r>
          </w:p>
        </w:tc>
        <w:tc>
          <w:tcPr/>
          <w:p w:rsidR="00000000" w:rsidDel="00000000" w:rsidP="00000000" w:rsidRDefault="00000000" w:rsidRPr="00000000" w14:paraId="000001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1051-20-518-004</w:t>
            </w:r>
          </w:p>
        </w:tc>
        <w:tc>
          <w:tcPr/>
          <w:p w:rsidR="00000000" w:rsidDel="00000000" w:rsidP="00000000" w:rsidRDefault="00000000" w:rsidRPr="00000000" w14:paraId="000001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p w:rsidR="00000000" w:rsidDel="00000000" w:rsidP="00000000" w:rsidRDefault="00000000" w:rsidRPr="00000000" w14:paraId="000001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Chaitanya</w:t>
            </w:r>
          </w:p>
        </w:tc>
        <w:tc>
          <w:tcPr/>
          <w:p w:rsidR="00000000" w:rsidDel="00000000" w:rsidP="00000000" w:rsidRDefault="00000000" w:rsidRPr="00000000" w14:paraId="000001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1051-20-518-002</w:t>
            </w:r>
          </w:p>
        </w:tc>
        <w:tc>
          <w:tcPr/>
          <w:p w:rsidR="00000000" w:rsidDel="00000000" w:rsidP="00000000" w:rsidRDefault="00000000" w:rsidRPr="00000000" w14:paraId="000001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p w:rsidR="00000000" w:rsidDel="00000000" w:rsidP="00000000" w:rsidRDefault="00000000" w:rsidRPr="00000000" w14:paraId="000001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Putchakayala Tejaswi</w:t>
            </w:r>
          </w:p>
        </w:tc>
        <w:tc>
          <w:tcPr/>
          <w:p w:rsidR="00000000" w:rsidDel="00000000" w:rsidP="00000000" w:rsidRDefault="00000000" w:rsidRPr="00000000" w14:paraId="000001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1051-20-518-021</w:t>
            </w:r>
          </w:p>
        </w:tc>
        <w:tc>
          <w:tcPr/>
          <w:p w:rsidR="00000000" w:rsidDel="00000000" w:rsidP="00000000" w:rsidRDefault="00000000" w:rsidRPr="00000000" w14:paraId="000001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p w:rsidR="00000000" w:rsidDel="00000000" w:rsidP="00000000" w:rsidRDefault="00000000" w:rsidRPr="00000000" w14:paraId="000001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Thangella Sneha</w:t>
            </w:r>
          </w:p>
        </w:tc>
        <w:tc>
          <w:tcPr/>
          <w:p w:rsidR="00000000" w:rsidDel="00000000" w:rsidP="00000000" w:rsidRDefault="00000000" w:rsidRPr="00000000" w14:paraId="000001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1051-20-518-006</w:t>
            </w:r>
          </w:p>
        </w:tc>
        <w:tc>
          <w:tcPr/>
          <w:p w:rsidR="00000000" w:rsidDel="00000000" w:rsidP="00000000" w:rsidRDefault="00000000" w:rsidRPr="00000000" w14:paraId="000001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vAlign w:val="center"/>
          </w:tcPr>
          <w:p w:rsidR="00000000" w:rsidDel="00000000" w:rsidP="00000000" w:rsidRDefault="00000000" w:rsidRPr="00000000" w14:paraId="000001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Vijay Kumar</w:t>
            </w:r>
          </w:p>
        </w:tc>
        <w:tc>
          <w:tcPr>
            <w:vAlign w:val="center"/>
          </w:tcPr>
          <w:p w:rsidR="00000000" w:rsidDel="00000000" w:rsidP="00000000" w:rsidRDefault="00000000" w:rsidRPr="00000000" w14:paraId="000001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1051-20-518-014</w:t>
            </w:r>
          </w:p>
        </w:tc>
        <w:tc>
          <w:tcPr/>
          <w:p w:rsidR="00000000" w:rsidDel="00000000" w:rsidP="00000000" w:rsidRDefault="00000000" w:rsidRPr="00000000" w14:paraId="0000013F">
            <w:pPr>
              <w:jc w:val="center"/>
              <w:rPr/>
            </w:pPr>
            <w:r w:rsidDel="00000000" w:rsidR="00000000" w:rsidRPr="00000000">
              <w:rPr>
                <w:rFonts w:ascii="Times New Roman" w:cs="Times New Roman" w:eastAsia="Times New Roman" w:hAnsi="Times New Roman"/>
                <w:sz w:val="24"/>
                <w:szCs w:val="24"/>
                <w:rtl w:val="0"/>
              </w:rPr>
              <w:t xml:space="preserve">MSc-Micro</w:t>
            </w:r>
            <w:r w:rsidDel="00000000" w:rsidR="00000000" w:rsidRPr="00000000">
              <w:rPr>
                <w:rtl w:val="0"/>
              </w:rPr>
            </w:r>
          </w:p>
        </w:tc>
        <w:tc>
          <w:tcPr>
            <w:vMerge w:val="restart"/>
          </w:tcPr>
          <w:p w:rsidR="00000000" w:rsidDel="00000000" w:rsidP="00000000" w:rsidRDefault="00000000" w:rsidRPr="00000000" w14:paraId="0000014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of boys</w:t>
            </w:r>
          </w:p>
        </w:tc>
        <w:tc>
          <w:tcPr>
            <w:vMerge w:val="restart"/>
          </w:tcPr>
          <w:p w:rsidR="00000000" w:rsidDel="00000000" w:rsidP="00000000" w:rsidRDefault="00000000" w:rsidRPr="00000000" w14:paraId="0000014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1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p w:rsidR="00000000" w:rsidDel="00000000" w:rsidP="00000000" w:rsidRDefault="00000000" w:rsidRPr="00000000" w14:paraId="000001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Ungurala Vineeth</w:t>
            </w:r>
          </w:p>
        </w:tc>
        <w:tc>
          <w:tcPr/>
          <w:p w:rsidR="00000000" w:rsidDel="00000000" w:rsidP="00000000" w:rsidRDefault="00000000" w:rsidRPr="00000000" w14:paraId="000001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1051-20-518-020</w:t>
            </w:r>
          </w:p>
        </w:tc>
        <w:tc>
          <w:tcPr/>
          <w:p w:rsidR="00000000" w:rsidDel="00000000" w:rsidP="00000000" w:rsidRDefault="00000000" w:rsidRPr="00000000" w14:paraId="000001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p w:rsidR="00000000" w:rsidDel="00000000" w:rsidP="00000000" w:rsidRDefault="00000000" w:rsidRPr="00000000" w14:paraId="000001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Bhanu Chandar</w:t>
            </w:r>
          </w:p>
        </w:tc>
        <w:tc>
          <w:tcPr/>
          <w:p w:rsidR="00000000" w:rsidDel="00000000" w:rsidP="00000000" w:rsidRDefault="00000000" w:rsidRPr="00000000" w14:paraId="000001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1051-20-518-028</w:t>
            </w:r>
          </w:p>
        </w:tc>
        <w:tc>
          <w:tcPr/>
          <w:p w:rsidR="00000000" w:rsidDel="00000000" w:rsidP="00000000" w:rsidRDefault="00000000" w:rsidRPr="00000000" w14:paraId="000001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50">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1">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PARAGRAPH OF THE PROCEEDINGS</w:t>
      </w:r>
    </w:p>
    <w:p w:rsidR="00000000" w:rsidDel="00000000" w:rsidP="00000000" w:rsidRDefault="00000000" w:rsidRPr="00000000" w14:paraId="00000152">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The prime objective is to explore the causes of osteoporosis and to have a cohesive understanding of the clinical condition that is widely spread across people on a global scale.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5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was scheduled on the occasion of world osteoporosis day with an attempt to comprehend the hidden insights and to illustrate the causes of osteoporosis among different age groups on a global scale. The event also emphasizes on the diet of an individual and its relation to associated bone disorders.</w:t>
      </w:r>
    </w:p>
    <w:p w:rsidR="00000000" w:rsidDel="00000000" w:rsidP="00000000" w:rsidRDefault="00000000" w:rsidRPr="00000000" w14:paraId="0000015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has proceeded by few of the concerned concepts such as - </w:t>
      </w:r>
    </w:p>
    <w:p w:rsidR="00000000" w:rsidDel="00000000" w:rsidP="00000000" w:rsidRDefault="00000000" w:rsidRPr="00000000" w14:paraId="000001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Osteoporosis and arthritis difference</w:t>
      </w:r>
    </w:p>
    <w:p w:rsidR="00000000" w:rsidDel="00000000" w:rsidP="00000000" w:rsidRDefault="00000000" w:rsidRPr="00000000" w14:paraId="000001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Prominence of diet in fortifying the bones</w:t>
      </w:r>
    </w:p>
    <w:p w:rsidR="00000000" w:rsidDel="00000000" w:rsidP="00000000" w:rsidRDefault="00000000" w:rsidRPr="00000000" w14:paraId="000001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Role of calcium and vitamin D</w:t>
      </w:r>
    </w:p>
    <w:p w:rsidR="00000000" w:rsidDel="00000000" w:rsidP="00000000" w:rsidRDefault="00000000" w:rsidRPr="00000000" w14:paraId="000001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Prevalence of the condition among males and females</w:t>
      </w:r>
    </w:p>
    <w:p w:rsidR="00000000" w:rsidDel="00000000" w:rsidP="00000000" w:rsidRDefault="00000000" w:rsidRPr="00000000" w14:paraId="000001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 factor in relation to bone softening </w:t>
      </w:r>
    </w:p>
    <w:p w:rsidR="00000000" w:rsidDel="00000000" w:rsidP="00000000" w:rsidRDefault="00000000" w:rsidRPr="00000000" w14:paraId="000001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Preventive measures to counteract osteoporosis</w:t>
      </w:r>
    </w:p>
    <w:p w:rsidR="00000000" w:rsidDel="00000000" w:rsidP="00000000" w:rsidRDefault="00000000" w:rsidRPr="00000000" w14:paraId="000001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Prominence of physical exercise</w:t>
      </w:r>
    </w:p>
    <w:p w:rsidR="00000000" w:rsidDel="00000000" w:rsidP="00000000" w:rsidRDefault="00000000" w:rsidRPr="00000000" w14:paraId="0000015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INCOME &amp; EXPENDITURE: Nil</w:t>
      </w:r>
    </w:p>
    <w:p w:rsidR="00000000" w:rsidDel="00000000" w:rsidP="00000000" w:rsidRDefault="00000000" w:rsidRPr="00000000" w14:paraId="0000015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PHOTOS:</w:t>
      </w:r>
    </w:p>
    <w:p w:rsidR="00000000" w:rsidDel="00000000" w:rsidP="00000000" w:rsidRDefault="00000000" w:rsidRPr="00000000" w14:paraId="0000015E">
      <w:pPr>
        <w:jc w:val="center"/>
        <w:rPr/>
      </w:pPr>
      <w:r w:rsidDel="00000000" w:rsidR="00000000" w:rsidRPr="00000000">
        <w:rPr/>
        <w:drawing>
          <wp:inline distB="0" distT="0" distL="0" distR="0">
            <wp:extent cx="4894918" cy="2316608"/>
            <wp:effectExtent b="0" l="0" r="0" t="0"/>
            <wp:docPr id="5" name="image8.png"/>
            <a:graphic>
              <a:graphicData uri="http://schemas.openxmlformats.org/drawingml/2006/picture">
                <pic:pic>
                  <pic:nvPicPr>
                    <pic:cNvPr id="0" name="image8.png"/>
                    <pic:cNvPicPr preferRelativeResize="0"/>
                  </pic:nvPicPr>
                  <pic:blipFill>
                    <a:blip r:embed="rId7"/>
                    <a:srcRect b="5418" l="0" r="0" t="4433"/>
                    <a:stretch>
                      <a:fillRect/>
                    </a:stretch>
                  </pic:blipFill>
                  <pic:spPr>
                    <a:xfrm>
                      <a:off x="0" y="0"/>
                      <a:ext cx="4894918" cy="2316608"/>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jc w:val="center"/>
        <w:rPr/>
      </w:pPr>
      <w:r w:rsidDel="00000000" w:rsidR="00000000" w:rsidRPr="00000000">
        <w:rPr/>
        <w:drawing>
          <wp:inline distB="0" distT="0" distL="0" distR="0">
            <wp:extent cx="5004743" cy="2653190"/>
            <wp:effectExtent b="0" l="0" r="0" t="0"/>
            <wp:docPr id="4" name="image5.png"/>
            <a:graphic>
              <a:graphicData uri="http://schemas.openxmlformats.org/drawingml/2006/picture">
                <pic:pic>
                  <pic:nvPicPr>
                    <pic:cNvPr id="0" name="image5.png"/>
                    <pic:cNvPicPr preferRelativeResize="0"/>
                  </pic:nvPicPr>
                  <pic:blipFill>
                    <a:blip r:embed="rId8"/>
                    <a:srcRect b="5713" l="0" r="0" t="0"/>
                    <a:stretch>
                      <a:fillRect/>
                    </a:stretch>
                  </pic:blipFill>
                  <pic:spPr>
                    <a:xfrm>
                      <a:off x="0" y="0"/>
                      <a:ext cx="5004743" cy="265319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jc w:val="center"/>
        <w:rPr/>
      </w:pPr>
      <w:r w:rsidDel="00000000" w:rsidR="00000000" w:rsidRPr="00000000">
        <w:rPr/>
        <w:drawing>
          <wp:inline distB="0" distT="0" distL="0" distR="0">
            <wp:extent cx="4951921" cy="2801173"/>
            <wp:effectExtent b="0" l="0" r="0" t="0"/>
            <wp:docPr id="8" name="image4.png"/>
            <a:graphic>
              <a:graphicData uri="http://schemas.openxmlformats.org/drawingml/2006/picture">
                <pic:pic>
                  <pic:nvPicPr>
                    <pic:cNvPr id="0" name="image4.png"/>
                    <pic:cNvPicPr preferRelativeResize="0"/>
                  </pic:nvPicPr>
                  <pic:blipFill>
                    <a:blip r:embed="rId9"/>
                    <a:srcRect b="5122" l="831" r="454" t="0"/>
                    <a:stretch>
                      <a:fillRect/>
                    </a:stretch>
                  </pic:blipFill>
                  <pic:spPr>
                    <a:xfrm>
                      <a:off x="0" y="0"/>
                      <a:ext cx="4951921" cy="2801173"/>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jc w:val="center"/>
        <w:rPr/>
      </w:pPr>
      <w:r w:rsidDel="00000000" w:rsidR="00000000" w:rsidRPr="00000000">
        <w:rPr/>
        <w:drawing>
          <wp:inline distB="0" distT="0" distL="0" distR="0">
            <wp:extent cx="4942073" cy="2488558"/>
            <wp:effectExtent b="0" l="0" r="0" t="0"/>
            <wp:docPr id="7" name="image7.png"/>
            <a:graphic>
              <a:graphicData uri="http://schemas.openxmlformats.org/drawingml/2006/picture">
                <pic:pic>
                  <pic:nvPicPr>
                    <pic:cNvPr id="0" name="image7.png"/>
                    <pic:cNvPicPr preferRelativeResize="0"/>
                  </pic:nvPicPr>
                  <pic:blipFill>
                    <a:blip r:embed="rId10"/>
                    <a:srcRect b="5418" l="0" r="0" t="5025"/>
                    <a:stretch>
                      <a:fillRect/>
                    </a:stretch>
                  </pic:blipFill>
                  <pic:spPr>
                    <a:xfrm>
                      <a:off x="0" y="0"/>
                      <a:ext cx="4942073" cy="2488558"/>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jc w:val="center"/>
        <w:rPr/>
      </w:pPr>
      <w:r w:rsidDel="00000000" w:rsidR="00000000" w:rsidRPr="00000000">
        <w:rPr/>
        <w:drawing>
          <wp:inline distB="0" distT="0" distL="0" distR="0">
            <wp:extent cx="5046596" cy="2700538"/>
            <wp:effectExtent b="0" l="0" r="0" t="0"/>
            <wp:docPr id="2" name="image3.png"/>
            <a:graphic>
              <a:graphicData uri="http://schemas.openxmlformats.org/drawingml/2006/picture">
                <pic:pic>
                  <pic:nvPicPr>
                    <pic:cNvPr id="0" name="image3.png"/>
                    <pic:cNvPicPr preferRelativeResize="0"/>
                  </pic:nvPicPr>
                  <pic:blipFill>
                    <a:blip r:embed="rId11"/>
                    <a:srcRect b="4827" l="0" r="0" t="0"/>
                    <a:stretch>
                      <a:fillRect/>
                    </a:stretch>
                  </pic:blipFill>
                  <pic:spPr>
                    <a:xfrm>
                      <a:off x="0" y="0"/>
                      <a:ext cx="5046596" cy="2700538"/>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EVENT SCROLL:</w:t>
      </w:r>
    </w:p>
    <w:p w:rsidR="00000000" w:rsidDel="00000000" w:rsidP="00000000" w:rsidRDefault="00000000" w:rsidRPr="00000000" w14:paraId="00000167">
      <w:pPr>
        <w:jc w:val="center"/>
        <w:rPr>
          <w:rFonts w:ascii="Times New Roman" w:cs="Times New Roman" w:eastAsia="Times New Roman" w:hAnsi="Times New Roman"/>
          <w:b w:val="1"/>
          <w:sz w:val="28"/>
          <w:szCs w:val="28"/>
        </w:rPr>
      </w:pPr>
      <w:bookmarkStart w:colFirst="0" w:colLast="0" w:name="_30j0zll" w:id="1"/>
      <w:bookmarkEnd w:id="1"/>
      <w:r w:rsidDel="00000000" w:rsidR="00000000" w:rsidRPr="00000000">
        <w:rPr/>
        <w:drawing>
          <wp:inline distB="0" distT="0" distL="0" distR="0">
            <wp:extent cx="4953158" cy="2379097"/>
            <wp:effectExtent b="0" l="0" r="0" t="0"/>
            <wp:docPr id="1" name="image6.png"/>
            <a:graphic>
              <a:graphicData uri="http://schemas.openxmlformats.org/drawingml/2006/picture">
                <pic:pic>
                  <pic:nvPicPr>
                    <pic:cNvPr id="0" name="image6.png"/>
                    <pic:cNvPicPr preferRelativeResize="0"/>
                  </pic:nvPicPr>
                  <pic:blipFill>
                    <a:blip r:embed="rId12"/>
                    <a:srcRect b="12623" l="0" r="1285" t="13718"/>
                    <a:stretch>
                      <a:fillRect/>
                    </a:stretch>
                  </pic:blipFill>
                  <pic:spPr>
                    <a:xfrm>
                      <a:off x="0" y="0"/>
                      <a:ext cx="4953158" cy="2379097"/>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64063" cy="391350"/>
            <wp:effectExtent b="0" l="0" r="0" t="0"/>
            <wp:docPr id="3" name="image2.jpg"/>
            <a:graphic>
              <a:graphicData uri="http://schemas.openxmlformats.org/drawingml/2006/picture">
                <pic:pic>
                  <pic:nvPicPr>
                    <pic:cNvPr id="0" name="image2.jpg"/>
                    <pic:cNvPicPr preferRelativeResize="0"/>
                  </pic:nvPicPr>
                  <pic:blipFill>
                    <a:blip r:embed="rId13"/>
                    <a:srcRect b="0" l="5151" r="0" t="0"/>
                    <a:stretch>
                      <a:fillRect/>
                    </a:stretch>
                  </pic:blipFill>
                  <pic:spPr>
                    <a:xfrm>
                      <a:off x="0" y="0"/>
                      <a:ext cx="4964063" cy="391350"/>
                    </a:xfrm>
                    <a:prstGeom prst="rect"/>
                    <a:ln/>
                  </pic:spPr>
                </pic:pic>
              </a:graphicData>
            </a:graphic>
          </wp:inline>
        </w:drawing>
      </w:r>
      <w:r w:rsidDel="00000000" w:rsidR="00000000" w:rsidRPr="00000000">
        <w:rPr>
          <w:rtl w:val="0"/>
        </w:rPr>
      </w:r>
    </w:p>
    <w:sectPr>
      <w:pgSz w:h="16839" w:w="11907" w:orient="portrait"/>
      <w:pgMar w:bottom="426" w:top="709"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image" Target="media/image2.jp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8.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